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B50" w:rsidRPr="00995636" w:rsidRDefault="00815B50" w:rsidP="00815B50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25</w:t>
      </w:r>
    </w:p>
    <w:p w:rsidR="00815B50" w:rsidRPr="00995636" w:rsidRDefault="00815B50" w:rsidP="00815B50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Є. ГУЦАЛО «ОЛЕНЬ АВГУСТ». ІДЕЯ НЕОРДИНАРНОГО ВЛАСНОГО ПОГЛЯДУ НА СВІТ.</w:t>
      </w:r>
    </w:p>
    <w:p w:rsidR="00815B50" w:rsidRPr="00995636" w:rsidRDefault="00815B50" w:rsidP="00815B50">
      <w:pPr>
        <w:tabs>
          <w:tab w:val="left" w:pos="124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Мета:</w:t>
      </w:r>
      <w:r w:rsidRPr="00995636">
        <w:rPr>
          <w:rStyle w:val="1210pt"/>
          <w:rFonts w:asciiTheme="majorHAnsi" w:eastAsia="Courier New" w:hAnsiTheme="majorHAnsi"/>
        </w:rPr>
        <w:tab/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поглибити знання учнів про життєвий і творчий шлях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Є. Гуцала; проаналізувати його твір «Олень Август», звер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таючи увагу на поєднання в оповіданні реального і уяв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ного; охарактеризувати образ хлопчика Жені і режисера Альтова; розвивати культуру зв’язного мовлення, пам’ять, спостережливість, увагу, вміння грамотно висловлювати думки; порівнювати, узагальнювати, робити висновки; формувати кругозір, світогляд; виховувати почуття поваги до творчості Є. Гуцала, любові до краси рідного краю, при-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роди; справжнього мистецтва, прищеплювати пунктуаль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ність, раціональність у використанні навчального часу. </w:t>
      </w:r>
      <w:r w:rsidRPr="00995636">
        <w:rPr>
          <w:rStyle w:val="1210pt"/>
          <w:rFonts w:asciiTheme="majorHAnsi" w:eastAsia="Courier New" w:hAnsiTheme="majorHAnsi"/>
        </w:rPr>
        <w:t xml:space="preserve">Тип уроку: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засвоєння нових знань.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Обладнання: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портрет Є. Гуцала, бібліотечка його творів, учнівські ма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люнки до твору письменника «Олень Август», дидактич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ний матеріал (тестові завдання, картки).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0"/>
          <w:rFonts w:asciiTheme="majorHAnsi" w:eastAsia="Courier New" w:hAnsiTheme="majorHAnsi"/>
          <w:b w:val="0"/>
          <w:bCs w:val="0"/>
        </w:rPr>
        <w:t>хід уроку</w:t>
      </w:r>
    </w:p>
    <w:p w:rsidR="00815B50" w:rsidRPr="00995636" w:rsidRDefault="00815B50" w:rsidP="00815B50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44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225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815B50" w:rsidRPr="00995636" w:rsidRDefault="00815B50" w:rsidP="00815B50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0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226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Бесіда за питаннями: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44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вам відомо про творчість Є. Гуцала?</w:t>
      </w:r>
    </w:p>
    <w:p w:rsidR="00815B50" w:rsidRPr="00995636" w:rsidRDefault="00815B50" w:rsidP="00815B50">
      <w:pPr>
        <w:pStyle w:val="90"/>
        <w:numPr>
          <w:ilvl w:val="0"/>
          <w:numId w:val="1"/>
        </w:numPr>
        <w:shd w:val="clear" w:color="auto" w:fill="auto"/>
        <w:tabs>
          <w:tab w:val="left" w:pos="44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Назвіть відомі вам твори письменника.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(«Лелеки», «Жайворонкові піс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ні», «Лось»)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43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Яка тематика його творів? З чим це пов’язано?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43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полюбляєте ви природу? Яка пора року вам імпонує? Власні мір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кування обґрунтуйте.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43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природне середовище сприяє зміцненню здоров’я людини, під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носить її настрій?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43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Чому, на ваш погляд, проблема взаємозв’язку людини і природи є, була і буде актуальною?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43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кожний із вас може бути корисним для матінки природи?</w:t>
      </w:r>
    </w:p>
    <w:p w:rsidR="00815B50" w:rsidRPr="00995636" w:rsidRDefault="00815B50" w:rsidP="00815B50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8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227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учнів IV.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Сприйняття і засвоєння учнями навчального матеріалу</w:t>
      </w:r>
      <w:bookmarkEnd w:id="2"/>
    </w:p>
    <w:p w:rsidR="00815B50" w:rsidRPr="00995636" w:rsidRDefault="00815B50" w:rsidP="00815B50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Слово Є. Гуцала бринить новими акордами — звучними і могутніми, бо стільки в ньому ще невитраченого, нерозкритого, до часу прихованого, котре неодмінно має вихлюпнутися і заполонити його читачів образами та музикою.</w:t>
      </w:r>
    </w:p>
    <w:p w:rsidR="00815B50" w:rsidRPr="00995636" w:rsidRDefault="00815B50" w:rsidP="00815B50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Р. Самбук</w:t>
      </w:r>
    </w:p>
    <w:p w:rsidR="00815B50" w:rsidRPr="00995636" w:rsidRDefault="00815B50" w:rsidP="00815B50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Є. Гуцало — справжній майстер і чарівник, який уміє словом торкнути</w:t>
      </w:r>
      <w:r w:rsidRPr="00995636">
        <w:rPr>
          <w:rFonts w:asciiTheme="majorHAnsi" w:hAnsiTheme="majorHAnsi"/>
          <w:sz w:val="24"/>
          <w:szCs w:val="24"/>
        </w:rPr>
        <w:softHyphen/>
        <w:t>ся людської душі, створити зі слів симфонію, і ця музика слова підносить нас над дріб’язковістю і буденністю, робить чистішими й благороднішими.</w:t>
      </w:r>
    </w:p>
    <w:p w:rsidR="00815B50" w:rsidRPr="00995636" w:rsidRDefault="00815B50" w:rsidP="00815B50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Р. Самбук</w:t>
      </w:r>
    </w:p>
    <w:p w:rsidR="00815B50" w:rsidRPr="00995636" w:rsidRDefault="00815B50" w:rsidP="00815B50">
      <w:pPr>
        <w:keepNext/>
        <w:keepLines/>
        <w:numPr>
          <w:ilvl w:val="0"/>
          <w:numId w:val="4"/>
        </w:numPr>
        <w:tabs>
          <w:tab w:val="left" w:pos="332"/>
        </w:tabs>
        <w:spacing w:before="120"/>
        <w:ind w:firstLine="102"/>
        <w:outlineLvl w:val="4"/>
        <w:rPr>
          <w:rFonts w:asciiTheme="majorHAnsi" w:hAnsiTheme="majorHAnsi"/>
        </w:rPr>
      </w:pPr>
      <w:bookmarkStart w:id="3" w:name="bookmark228"/>
      <w:r w:rsidRPr="00995636">
        <w:rPr>
          <w:rStyle w:val="5"/>
          <w:rFonts w:asciiTheme="majorHAnsi" w:eastAsia="Courier New" w:hAnsiTheme="majorHAnsi"/>
        </w:rPr>
        <w:t>Життєвий і творчий шлях Є. Гуцала (матеріал для вчителя)</w:t>
      </w:r>
      <w:bookmarkEnd w:id="3"/>
    </w:p>
    <w:p w:rsidR="00815B50" w:rsidRPr="00995636" w:rsidRDefault="00815B50" w:rsidP="00815B50">
      <w:pPr>
        <w:spacing w:before="120"/>
        <w:ind w:firstLine="102"/>
        <w:jc w:val="center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ЄВГЕН ПИЛИПОВИЧ ГУЦАЛО</w:t>
      </w:r>
    </w:p>
    <w:p w:rsidR="00815B50" w:rsidRPr="00995636" w:rsidRDefault="00815B50" w:rsidP="00815B50">
      <w:pPr>
        <w:pStyle w:val="9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(1937-1995)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Стрімка, летюча постать. Задумливі каро-зелені очі, у руках дипло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мат і газета або журнал.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Народився Євген Гуцало в селі Старому Животові на Вінниччині у сім’ї вчителів. Батькам доводилось переїжджати з однієї сільської шко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ли в іншу, й малий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Женя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вдосталь надивився розмаїтої подільської при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роди, наслухався щирих і співучих подолян. Батько викладав українську мову і літературу, а мама — хімію і біологію. Мабуть, тому в Гуцала така рівновелика любов до рідного слова й рідної природи, до ледь вловимих відтінків барвистої мови і до шовкових трав.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Коли хлопчикові було чотири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роки,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почалася війна. Ця тема згодом знайшла своє відображення в багатьох творах письменника. Та й у ди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тячих іграх тодішніх дітей війна ще довго нагадувала про себе. Пам’ятає Дмитро Лабунець, товариш дитинства, як вони разом із Женею розстрі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лювали опудало, одягнене в німецький мундир, що його на городі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по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ставила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баба Ликера.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 потім була школа, та сама, яку спалили фашисти і яку першою люди взялися відбудовувати. Хлопець змалку тягнувся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до слова. Одно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го разу треба було написати твір на вільну тему. Прочитавши його тво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ріння, батько підозріло глянув на сина і на весь клас, запитав: «Ти оце звідки списав?» Пробувати себе в літературі Євген почав рано, ще десь у третьому-четвертому класі. За хатою, в кущах бузку, сам змайстрував собі столика з грабових жердин і спекотними днями ховався і писав ві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рші, оповіданнячка. Але відповіді чомусь приходили завжди негативні. Дитячі журнал і дитяча газета не надрукували жодного його рядочка. Та хлопець твердо вирішив стати журналістом. А ще багато читав. Читав усе, що потрапляло до рук. Випасаючи череду, читав «Кобзар» Шевченка і стару обдерту Біблію без початку й кінця, що знайшов у скрині помер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лої баби Ликери. Читав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Вальтера Скотта,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Джека Лондона і брошуру про силосування, яка була в колгоспній бібліотеці. Пристрасть до читання не покидала Євгена Пилиповича все життя.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Коли треба було визначитися в житті, він без вагань подався на факультет журналістики Київського університету. Всі екзамени склав на «5», а останній — географію — на «4». А було п’ятнадцять вступників на одне місце. І одержав відповідь: «Вас не зараховано з причин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конкур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 xml:space="preserve">су».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Та через рік став студентом Ніжинського педінституту. І знову писав.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Стінгазета філологічного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факультету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помістила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його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віршовані імпро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візації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на тему «Слово о полку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Ігоревім».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Тут Гуцало зазнав чи не найдо-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шкульнішої критики з боку студента фізмату Кучми, з яким жив в одно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му гуртожитку і який весело кричав під вікном: «Ума нема — так шапку на!» Та ніщо не зупиняло Євгена. Свої літературні спроби він вирішив надіслати Сосюрі. І одержав відповідь, писану від руки, де відомий поет стверджував, що вони пишуть у несхожих ключах, і радив звернутися до Тичини. Хлопець надіслав свої твори Тичині, Рильському, але відпові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ді не одержав. І вперто шукав себе, свою тему. Таки знайшов і став в один ряд з класиками відомої літератури. З-під його пера вийшло понад сто книг. Друзі жартома розказували, що коли Євген Пилипович проходив вранішніми вулицями Києва, то пташки переставали співати і спурхува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ли йому на плече — природа тонко відчувала справжнього митця.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Взагалі, творчості письменника притаманна віра в доброту людини й чистоту її душевних порухів. Написано Євгеном Гуцалом багато. Він належить до письменників плідних і непосидючих (не в тому розумінні, що їздять по світах та своїй рідній землі, я маю на увазі рухливість думки та почуттів). Їздити йому доводилось чимало, Євген Пилипович у складі української делегації побував навіть у Нью-Йорку на сесії Генеральної Асамблеї Об’єднаних Націй.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Світ письменника поширювався, з’явилися якісь нові емоції та думки, а нові бажання — позитивні чи негативні — тільки збагачують людину.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Книжки Є. Гуцала різні за змістом: про радість і про нещастя, про світло й пітьму, — що вдієш, є в житті контрасти, — про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добро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і зло. Не знаючи зла, ми не можемо повністю оцінити й усвідомити безмеж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жя і велич доброти людської.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Письменник — знавець дитячої психології, вміє побачити важливе й вагоме в найдрібнішому, зупинити погляд на миті й висвітлити її якось зсередини чарівним світлом, побачити незвичайне в звичайному.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Є. Гуцало пережив війну дитиною. Це не могло не відбитися на його світогляді, концептуальності, тому й добро та зло постають у його повіс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тях і оповіданнях так виразно.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Читаючи твори Є. Гуцала, ми відчуваємо справжню музику мисте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цтва слова, притаманну цьому письменникові.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 плідну творчу діяльність Євген Пилипович Гуцало удостоєний 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сокого звання лауреата Державної премії ім. Т. Г. Шевченка.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Не стало Євгена Гуцала — і земля осиротіла ще на одне соковите і влучне слово.</w:t>
      </w:r>
    </w:p>
    <w:p w:rsidR="00815B50" w:rsidRPr="00995636" w:rsidRDefault="00815B50" w:rsidP="00815B50">
      <w:pPr>
        <w:numPr>
          <w:ilvl w:val="0"/>
          <w:numId w:val="4"/>
        </w:numPr>
        <w:tabs>
          <w:tab w:val="left" w:pos="271"/>
        </w:tabs>
        <w:spacing w:before="120"/>
        <w:ind w:firstLine="102"/>
        <w:jc w:val="both"/>
        <w:rPr>
          <w:rFonts w:asciiTheme="majorHAnsi" w:hAnsiTheme="majorHAnsi"/>
        </w:rPr>
      </w:pPr>
      <w:bookmarkStart w:id="4" w:name="bookmark229"/>
      <w:r w:rsidRPr="00995636">
        <w:rPr>
          <w:rStyle w:val="12"/>
          <w:rFonts w:asciiTheme="majorHAnsi" w:eastAsia="Courier New" w:hAnsiTheme="majorHAnsi"/>
          <w:b w:val="0"/>
          <w:bCs w:val="0"/>
        </w:rPr>
        <w:t>Вступне слово вчителя</w:t>
      </w:r>
      <w:bookmarkEnd w:id="4"/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Шановні школярі! Оповідання «Олесь Август» Є. Гуцало написав саме для вас, любі мої допитливі читачі. Воно схвилює й порадує вас, допоможе усвідомити і красу навколишнього життя, і величезну радість самого існування на нашій чудовій планеті, глибше зрозуміли втіхи ди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тинства, по-новому глянути на природу, побачити, скільки глибокого змісту таїться у звичайній березі посеред укритої квітами лісової галя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вини, в озерному плесі під бездонним небом і в саме цій небесній бла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киті з білими хмарками, по якій ми так часто ковзаємо байдужим 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глядом.</w:t>
      </w:r>
    </w:p>
    <w:p w:rsidR="00815B50" w:rsidRPr="00995636" w:rsidRDefault="00815B50" w:rsidP="00815B50">
      <w:pPr>
        <w:numPr>
          <w:ilvl w:val="0"/>
          <w:numId w:val="4"/>
        </w:numPr>
        <w:tabs>
          <w:tab w:val="left" w:pos="271"/>
        </w:tabs>
        <w:spacing w:before="120"/>
        <w:ind w:firstLine="102"/>
        <w:jc w:val="both"/>
        <w:rPr>
          <w:rFonts w:asciiTheme="majorHAnsi" w:hAnsiTheme="majorHAnsi"/>
        </w:rPr>
      </w:pPr>
      <w:bookmarkStart w:id="5" w:name="bookmark230"/>
      <w:r w:rsidRPr="00995636">
        <w:rPr>
          <w:rStyle w:val="12"/>
          <w:rFonts w:asciiTheme="majorHAnsi" w:eastAsia="Courier New" w:hAnsiTheme="majorHAnsi"/>
          <w:b w:val="0"/>
          <w:bCs w:val="0"/>
        </w:rPr>
        <w:t>Робота над твором Є. Гуцала «Олень Август»</w:t>
      </w:r>
      <w:bookmarkEnd w:id="5"/>
    </w:p>
    <w:p w:rsidR="00815B50" w:rsidRPr="00995636" w:rsidRDefault="00815B50" w:rsidP="00815B50">
      <w:pPr>
        <w:numPr>
          <w:ilvl w:val="1"/>
          <w:numId w:val="4"/>
        </w:numPr>
        <w:tabs>
          <w:tab w:val="left" w:pos="439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Вибіркове виразне читання твору та переказування улюблених епі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зодів.</w:t>
      </w:r>
    </w:p>
    <w:p w:rsidR="00815B50" w:rsidRPr="00995636" w:rsidRDefault="00815B50" w:rsidP="00815B50">
      <w:pPr>
        <w:numPr>
          <w:ilvl w:val="1"/>
          <w:numId w:val="4"/>
        </w:numPr>
        <w:tabs>
          <w:tab w:val="left" w:pos="439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зображення хлопця Жені, який мав велике прагнення і бажан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ня стати актором.</w:t>
      </w:r>
    </w:p>
    <w:p w:rsidR="00815B50" w:rsidRPr="00995636" w:rsidRDefault="00815B50" w:rsidP="00815B50">
      <w:pPr>
        <w:numPr>
          <w:ilvl w:val="1"/>
          <w:numId w:val="4"/>
        </w:numPr>
        <w:tabs>
          <w:tab w:val="left" w:pos="44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возвеличення цілеспрямованості хлопця, який намагався са- моствердитися, присвятити самого себе благородній справі — стати справжнім актором; засудження на прикладі Альтова тих дорослих, які не завжди вміють розуміти дитину, її потяг до мистецтва.</w:t>
      </w:r>
    </w:p>
    <w:p w:rsidR="00815B50" w:rsidRPr="00995636" w:rsidRDefault="00815B50" w:rsidP="00815B50">
      <w:pPr>
        <w:numPr>
          <w:ilvl w:val="1"/>
          <w:numId w:val="4"/>
        </w:numPr>
        <w:tabs>
          <w:tab w:val="left" w:pos="42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Основна думка: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«..оцей школяр із порваним портфелем обдарований тим, чим наділені справжні майстри. Уже і зараз бачить світ інакше, ніж інші..».</w:t>
      </w:r>
    </w:p>
    <w:p w:rsidR="00815B50" w:rsidRPr="00995636" w:rsidRDefault="00815B50" w:rsidP="00815B50">
      <w:pPr>
        <w:numPr>
          <w:ilvl w:val="1"/>
          <w:numId w:val="4"/>
        </w:numPr>
        <w:tabs>
          <w:tab w:val="left" w:pos="42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Жанр: оповідання.</w:t>
      </w:r>
    </w:p>
    <w:p w:rsidR="00815B50" w:rsidRPr="00995636" w:rsidRDefault="00815B50" w:rsidP="00815B50">
      <w:pPr>
        <w:numPr>
          <w:ilvl w:val="1"/>
          <w:numId w:val="4"/>
        </w:numPr>
        <w:tabs>
          <w:tab w:val="left" w:pos="43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Композиція.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Події у творі відбуваються протягом одного дня — знайомство Жені з режисером Альтовим, у результаті чого хлопець відчув душевний біль, але не втратив віри, сподівання на здійснення власної мрії — стати ві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домим актором благородних ролей.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lastRenderedPageBreak/>
        <w:t>Експозиція: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знайомство з Женею, який, повертаючись зі школи, 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бачив натовп, що брав участь у зйомці фільму.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Зав’язка: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зустріч Жені і Альтова, їх розмова про можливості хлопця знятися в кінофільмі «Олень Август».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Кульмінація: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розчарування Жені, оскільки Альтов не виявив у нього акторського таланту.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Розв’язка: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сподівання хлопця, що він поставить таке кіно, що всі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ах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нуть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від здивування.</w:t>
      </w:r>
    </w:p>
    <w:p w:rsidR="00815B50" w:rsidRPr="00995636" w:rsidRDefault="00815B50" w:rsidP="00815B50">
      <w:pPr>
        <w:numPr>
          <w:ilvl w:val="1"/>
          <w:numId w:val="4"/>
        </w:numPr>
        <w:tabs>
          <w:tab w:val="left" w:pos="47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Проблематика оповідання: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талант і бездарність;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мрія і реальність (реальне і уявне);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сосунки дорослих і дітей.</w:t>
      </w:r>
    </w:p>
    <w:p w:rsidR="00815B50" w:rsidRPr="00995636" w:rsidRDefault="00815B50" w:rsidP="00815B50">
      <w:pPr>
        <w:numPr>
          <w:ilvl w:val="1"/>
          <w:numId w:val="4"/>
        </w:numPr>
        <w:tabs>
          <w:tab w:val="left" w:pos="47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Обговорення змісту твору за питаннями: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полюбляєте ви дивитися кіно? А чи траплялось вам бачити, як відбуваються зйомки кінофільму?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Який настрій був у Жені, коли він повертався зі школи? Що про це свідчить?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у творі описано натовп, що утворився через зйомки кіно?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Чим Женя виявив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перше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враження незадоволення у Альтова?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саме сподобалося хлопцю у роботі знімальної групи?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Чому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Альтов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вирішив зробити приємне хлопцю і прокотити його в автобусі?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Що запропонував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Альтов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Жені? Це була серйозна пропозиція?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Де збирався знімати новий фільм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Альтов?</w:t>
      </w:r>
    </w:p>
    <w:p w:rsidR="00815B50" w:rsidRPr="00995636" w:rsidRDefault="00815B50" w:rsidP="00815B50">
      <w:pPr>
        <w:pStyle w:val="9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Що у творі є уявним?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(Бачення хлопцем «безкрайньої, зеленоверхоїтай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 xml:space="preserve">ги», «привиділось багато-багато оленів», «очі в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 xml:space="preserve">оленей,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як у людей»...)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Прокоментуйте думку Альтова стосовно наступного: «...оцей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шко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ляр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із порваним портфелем, обдарований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тим,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чим наділені справ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жні майстри»?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чому виявилась благородність Жені у прагненні знятися у фільмі в ролі хлопця Августа?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роздратувало Альтова в хлопці?</w:t>
      </w:r>
    </w:p>
    <w:p w:rsidR="00815B50" w:rsidRPr="00995636" w:rsidRDefault="00815B50" w:rsidP="00815B50">
      <w:pPr>
        <w:pStyle w:val="9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У чому сенс міркувань Альтова щодо неординарності кожної люди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softHyphen/>
        <w:t xml:space="preserve">ни?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(«Можливо, цей дар пропаде даремно, бо людина не завжди здога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дується, що вона — трохи не така, як інші...»)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 що свідчить розмова режисера з жінкою?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Чому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Женя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вважав себе Оленем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Августом?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Що мав на увазі Є. Гуцало, пишучи наприкінці твору, що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Альтов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у думках Жені «був зайвий...»?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символізують весняні олені у творі?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вразило вас це оповідання? Над чим примусило замислитися?</w:t>
      </w:r>
    </w:p>
    <w:p w:rsidR="00815B50" w:rsidRPr="00995636" w:rsidRDefault="00815B50" w:rsidP="00815B50">
      <w:pPr>
        <w:numPr>
          <w:ilvl w:val="1"/>
          <w:numId w:val="4"/>
        </w:numPr>
        <w:tabs>
          <w:tab w:val="left" w:pos="46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Характеристика образів твору.</w:t>
      </w:r>
    </w:p>
    <w:p w:rsidR="00815B50" w:rsidRPr="00995636" w:rsidRDefault="00815B50" w:rsidP="00815B50">
      <w:pPr>
        <w:numPr>
          <w:ilvl w:val="2"/>
          <w:numId w:val="4"/>
        </w:numPr>
        <w:tabs>
          <w:tab w:val="left" w:pos="62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Женя.</w:t>
      </w:r>
    </w:p>
    <w:p w:rsidR="00815B50" w:rsidRPr="00995636" w:rsidRDefault="00815B50" w:rsidP="00815B50">
      <w:pPr>
        <w:numPr>
          <w:ilvl w:val="0"/>
          <w:numId w:val="5"/>
        </w:numPr>
        <w:tabs>
          <w:tab w:val="left" w:pos="30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Женя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— звичайний школяр (першокласник чи другокласник), його ставлення до навчання («...він у душі дав собі слово, що завжди буде старанним і працьовитим»).</w:t>
      </w:r>
    </w:p>
    <w:p w:rsidR="00815B50" w:rsidRPr="00995636" w:rsidRDefault="00815B50" w:rsidP="00815B50">
      <w:pPr>
        <w:numPr>
          <w:ilvl w:val="0"/>
          <w:numId w:val="5"/>
        </w:numPr>
        <w:tabs>
          <w:tab w:val="left" w:pos="41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Портрет Жені («...невиразні, ще не сформовані риси обличчя, при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пухлий рот... »; «благеньке пальтечко»).</w:t>
      </w:r>
    </w:p>
    <w:p w:rsidR="00815B50" w:rsidRPr="00995636" w:rsidRDefault="00815B50" w:rsidP="00815B50">
      <w:pPr>
        <w:numPr>
          <w:ilvl w:val="0"/>
          <w:numId w:val="5"/>
        </w:numPr>
        <w:tabs>
          <w:tab w:val="left" w:pos="40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Риси характеру героя: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3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добрий, щирий у власних почуттях;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3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цілеспрямований;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3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великий мрійник і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фантазер;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3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наполегливий, готовий до подолання будь-яких труднощів;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3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спостережливий;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3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наївний;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3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неохайний («...зошит з брудною обкладинкою», «зошити впали у воду, обкладинки посіріли, стали брудні»);</w:t>
      </w:r>
    </w:p>
    <w:p w:rsidR="00815B50" w:rsidRPr="00995636" w:rsidRDefault="00815B50" w:rsidP="00815B50">
      <w:pPr>
        <w:numPr>
          <w:ilvl w:val="0"/>
          <w:numId w:val="1"/>
        </w:numPr>
        <w:tabs>
          <w:tab w:val="left" w:pos="3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прагнення до самоствердження.</w:t>
      </w:r>
    </w:p>
    <w:p w:rsidR="00815B50" w:rsidRPr="00995636" w:rsidRDefault="00815B50" w:rsidP="00815B50">
      <w:pPr>
        <w:numPr>
          <w:ilvl w:val="0"/>
          <w:numId w:val="5"/>
        </w:numPr>
        <w:tabs>
          <w:tab w:val="left" w:pos="40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Женя — майбутній відомий актор.</w:t>
      </w:r>
    </w:p>
    <w:p w:rsidR="00815B50" w:rsidRPr="00995636" w:rsidRDefault="00815B50" w:rsidP="00815B50">
      <w:pPr>
        <w:numPr>
          <w:ilvl w:val="2"/>
          <w:numId w:val="4"/>
        </w:numPr>
        <w:tabs>
          <w:tab w:val="left" w:pos="6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Альтов.</w:t>
      </w:r>
    </w:p>
    <w:p w:rsidR="00815B50" w:rsidRPr="00995636" w:rsidRDefault="00815B50" w:rsidP="00815B50">
      <w:pPr>
        <w:numPr>
          <w:ilvl w:val="0"/>
          <w:numId w:val="6"/>
        </w:numPr>
        <w:tabs>
          <w:tab w:val="left" w:pos="37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Альтов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— митець кіно.</w:t>
      </w:r>
    </w:p>
    <w:p w:rsidR="00815B50" w:rsidRPr="00995636" w:rsidRDefault="00815B50" w:rsidP="00815B50">
      <w:pPr>
        <w:numPr>
          <w:ilvl w:val="0"/>
          <w:numId w:val="6"/>
        </w:numPr>
        <w:tabs>
          <w:tab w:val="left" w:pos="41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Портрет і зовнішність кінорежисера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(«Гримаса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незадоволення... на стомленому обличчі»; «долоня з довгими сухими пальцями. Ті пальці були жовті — від куріння», «сміявся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голосно, широ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 xml:space="preserve">ко,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показуючи багато білих зубів»; «звичайний, буденний, як і всі інші»).</w:t>
      </w:r>
    </w:p>
    <w:p w:rsidR="00815B50" w:rsidRPr="00995636" w:rsidRDefault="00815B50" w:rsidP="00815B50">
      <w:pPr>
        <w:numPr>
          <w:ilvl w:val="0"/>
          <w:numId w:val="6"/>
        </w:numPr>
        <w:tabs>
          <w:tab w:val="left" w:pos="40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Риси характеру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героя:</w:t>
      </w:r>
    </w:p>
    <w:p w:rsidR="00815B50" w:rsidRPr="00995636" w:rsidRDefault="00815B50" w:rsidP="00815B50">
      <w:pPr>
        <w:tabs>
          <w:tab w:val="left" w:pos="40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імпровізер; б) брехун; в) черствий душею;</w:t>
      </w:r>
    </w:p>
    <w:p w:rsidR="00815B50" w:rsidRPr="00995636" w:rsidRDefault="00815B50" w:rsidP="00815B50">
      <w:pPr>
        <w:tabs>
          <w:tab w:val="left" w:pos="39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г)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зверхньо ставиться до оточуючих; д) іноді нервовий.</w:t>
      </w:r>
    </w:p>
    <w:p w:rsidR="00815B50" w:rsidRPr="00995636" w:rsidRDefault="00815B50" w:rsidP="00815B50">
      <w:pPr>
        <w:numPr>
          <w:ilvl w:val="0"/>
          <w:numId w:val="6"/>
        </w:numPr>
        <w:tabs>
          <w:tab w:val="left" w:pos="41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Неординарність у поведінці Альтова у ставленні до Жені.</w:t>
      </w:r>
    </w:p>
    <w:p w:rsidR="00815B50" w:rsidRPr="00995636" w:rsidRDefault="00815B50" w:rsidP="00815B50">
      <w:pPr>
        <w:numPr>
          <w:ilvl w:val="1"/>
          <w:numId w:val="4"/>
        </w:numPr>
        <w:tabs>
          <w:tab w:val="left" w:pos="65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Особливості назви оповідання Є. Гуцала.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«Фільм «Олень Август» ... про золотошукачів, які заблудили в тайзі... Їх має врятувати маленький хлопчик, син одного шукача. Його не хо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тіли брати в експедицію,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але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він домігся свого хитрістю, його ім’я — Август, а тому, що він марив оленями, шукачі назвали його Олень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Ав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густ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... »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Альтов запропонував Жені зіграти у цьому фільмі роль Оленя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Авгус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та,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але це для хлопця залишилося тільки обіцянкою. Тому Жені залиши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лося тільки марити красенями оленями.</w:t>
      </w:r>
    </w:p>
    <w:p w:rsidR="00815B50" w:rsidRPr="00995636" w:rsidRDefault="00815B50" w:rsidP="00815B50">
      <w:pPr>
        <w:numPr>
          <w:ilvl w:val="1"/>
          <w:numId w:val="4"/>
        </w:numPr>
        <w:tabs>
          <w:tab w:val="left" w:pos="65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Орієнтовний план оповідання.</w:t>
      </w:r>
    </w:p>
    <w:p w:rsidR="00815B50" w:rsidRPr="00995636" w:rsidRDefault="00815B50" w:rsidP="00815B50">
      <w:pPr>
        <w:numPr>
          <w:ilvl w:val="0"/>
          <w:numId w:val="7"/>
        </w:numPr>
        <w:tabs>
          <w:tab w:val="left" w:pos="37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Повернення Жені зі школи.</w:t>
      </w:r>
    </w:p>
    <w:p w:rsidR="00815B50" w:rsidRPr="00995636" w:rsidRDefault="00815B50" w:rsidP="00815B50">
      <w:pPr>
        <w:numPr>
          <w:ilvl w:val="0"/>
          <w:numId w:val="7"/>
        </w:numPr>
        <w:tabs>
          <w:tab w:val="left" w:pos="38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Увага хлопця до натовпу.</w:t>
      </w:r>
    </w:p>
    <w:p w:rsidR="00815B50" w:rsidRPr="00995636" w:rsidRDefault="00815B50" w:rsidP="00815B50">
      <w:pPr>
        <w:numPr>
          <w:ilvl w:val="0"/>
          <w:numId w:val="7"/>
        </w:numPr>
        <w:tabs>
          <w:tab w:val="left" w:pos="3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Женя — свідок зйомок.</w:t>
      </w:r>
    </w:p>
    <w:p w:rsidR="00815B50" w:rsidRPr="00995636" w:rsidRDefault="00815B50" w:rsidP="00815B50">
      <w:pPr>
        <w:numPr>
          <w:ilvl w:val="0"/>
          <w:numId w:val="7"/>
        </w:numPr>
        <w:tabs>
          <w:tab w:val="left" w:pos="41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Знайомство з Альтовим.</w:t>
      </w:r>
    </w:p>
    <w:p w:rsidR="00815B50" w:rsidRPr="00995636" w:rsidRDefault="00815B50" w:rsidP="00815B50">
      <w:pPr>
        <w:numPr>
          <w:ilvl w:val="0"/>
          <w:numId w:val="7"/>
        </w:numPr>
        <w:tabs>
          <w:tab w:val="left" w:pos="40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Женя в машині кінорежисера.</w:t>
      </w:r>
    </w:p>
    <w:p w:rsidR="00815B50" w:rsidRPr="00995636" w:rsidRDefault="00815B50" w:rsidP="00815B50">
      <w:pPr>
        <w:numPr>
          <w:ilvl w:val="0"/>
          <w:numId w:val="7"/>
        </w:numPr>
        <w:tabs>
          <w:tab w:val="left" w:pos="41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Розмова про навчання Жені в школі.</w:t>
      </w:r>
    </w:p>
    <w:p w:rsidR="00815B50" w:rsidRPr="00995636" w:rsidRDefault="00815B50" w:rsidP="00815B50">
      <w:pPr>
        <w:numPr>
          <w:ilvl w:val="0"/>
          <w:numId w:val="7"/>
        </w:numPr>
        <w:tabs>
          <w:tab w:val="left" w:pos="41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Пропозиція Альтова хлопцю зніматися у фільмі.</w:t>
      </w:r>
    </w:p>
    <w:p w:rsidR="00815B50" w:rsidRPr="00995636" w:rsidRDefault="00815B50" w:rsidP="00815B50">
      <w:pPr>
        <w:numPr>
          <w:ilvl w:val="0"/>
          <w:numId w:val="7"/>
        </w:numPr>
        <w:tabs>
          <w:tab w:val="left" w:pos="39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Розповідь Альтова про зміст майбутньої кінокартини «Олень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Август».</w:t>
      </w:r>
    </w:p>
    <w:p w:rsidR="00815B50" w:rsidRPr="00995636" w:rsidRDefault="00815B50" w:rsidP="00815B50">
      <w:pPr>
        <w:numPr>
          <w:ilvl w:val="0"/>
          <w:numId w:val="7"/>
        </w:numPr>
        <w:tabs>
          <w:tab w:val="left" w:pos="40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Уява хлопця про оленів.</w:t>
      </w:r>
    </w:p>
    <w:p w:rsidR="00815B50" w:rsidRPr="00995636" w:rsidRDefault="00815B50" w:rsidP="00815B50">
      <w:pPr>
        <w:numPr>
          <w:ilvl w:val="0"/>
          <w:numId w:val="7"/>
        </w:numPr>
        <w:tabs>
          <w:tab w:val="left" w:pos="48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Негативне оцінювання Альтовим акторських здібностей Жені.</w:t>
      </w:r>
    </w:p>
    <w:p w:rsidR="00815B50" w:rsidRPr="00995636" w:rsidRDefault="00815B50" w:rsidP="00815B50">
      <w:pPr>
        <w:numPr>
          <w:ilvl w:val="0"/>
          <w:numId w:val="7"/>
        </w:numPr>
        <w:tabs>
          <w:tab w:val="left" w:pos="47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Женя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— Олень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Август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у мріях.</w:t>
      </w:r>
    </w:p>
    <w:p w:rsidR="00815B50" w:rsidRPr="00995636" w:rsidRDefault="00815B50" w:rsidP="00815B50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8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6" w:name="bookmark231"/>
      <w:r w:rsidRPr="00995636">
        <w:rPr>
          <w:rStyle w:val="3FranklinGothicDemi10pt"/>
          <w:rFonts w:asciiTheme="majorHAnsi" w:hAnsiTheme="majorHAnsi"/>
          <w:sz w:val="24"/>
          <w:szCs w:val="24"/>
        </w:rPr>
        <w:t>Закріплення вивченого матеріалу</w:t>
      </w:r>
      <w:bookmarkEnd w:id="6"/>
    </w:p>
    <w:p w:rsidR="00815B50" w:rsidRPr="00995636" w:rsidRDefault="00815B50" w:rsidP="00815B50">
      <w:pPr>
        <w:keepNext/>
        <w:keepLines/>
        <w:numPr>
          <w:ilvl w:val="0"/>
          <w:numId w:val="8"/>
        </w:numPr>
        <w:tabs>
          <w:tab w:val="left" w:pos="397"/>
        </w:tabs>
        <w:spacing w:before="120"/>
        <w:ind w:firstLine="102"/>
        <w:outlineLvl w:val="4"/>
        <w:rPr>
          <w:rFonts w:asciiTheme="majorHAnsi" w:hAnsiTheme="majorHAnsi"/>
        </w:rPr>
      </w:pPr>
      <w:bookmarkStart w:id="7" w:name="bookmark232"/>
      <w:r w:rsidRPr="00995636">
        <w:rPr>
          <w:rStyle w:val="5"/>
          <w:rFonts w:asciiTheme="majorHAnsi" w:eastAsia="Courier New" w:hAnsiTheme="majorHAnsi"/>
        </w:rPr>
        <w:t>Розв’язування тестових завдань</w:t>
      </w:r>
      <w:bookmarkEnd w:id="7"/>
    </w:p>
    <w:p w:rsidR="00815B50" w:rsidRPr="00995636" w:rsidRDefault="00815B50" w:rsidP="00815B50">
      <w:pPr>
        <w:numPr>
          <w:ilvl w:val="0"/>
          <w:numId w:val="9"/>
        </w:numPr>
        <w:tabs>
          <w:tab w:val="left" w:pos="38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Женя повертався: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з прогулянки по місту; б) лісу;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школи.</w:t>
      </w:r>
    </w:p>
    <w:p w:rsidR="00815B50" w:rsidRPr="00995636" w:rsidRDefault="00815B50" w:rsidP="00815B50">
      <w:pPr>
        <w:numPr>
          <w:ilvl w:val="0"/>
          <w:numId w:val="9"/>
        </w:numPr>
        <w:tabs>
          <w:tab w:val="left" w:pos="41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 вулиці, неподалік від скверика, утворився натовп:</w:t>
      </w:r>
    </w:p>
    <w:p w:rsidR="00815B50" w:rsidRPr="00995636" w:rsidRDefault="00815B50" w:rsidP="00815B50">
      <w:pPr>
        <w:tabs>
          <w:tab w:val="left" w:pos="54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через розпродаж цікавих речей до новорічних свят;</w:t>
      </w:r>
    </w:p>
    <w:p w:rsidR="00815B50" w:rsidRPr="00995636" w:rsidRDefault="00815B50" w:rsidP="00815B50">
      <w:pPr>
        <w:tabs>
          <w:tab w:val="left" w:pos="5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зйомки кінофільму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огляд живописних картин.</w:t>
      </w:r>
    </w:p>
    <w:p w:rsidR="00815B50" w:rsidRPr="00995636" w:rsidRDefault="00815B50" w:rsidP="00815B50">
      <w:pPr>
        <w:numPr>
          <w:ilvl w:val="0"/>
          <w:numId w:val="9"/>
        </w:numPr>
        <w:tabs>
          <w:tab w:val="left" w:pos="39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Альтов сприйняв Женю як: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хлопця-кіноартиста;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вуличного перехожого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</w:t>
      </w:r>
    </w:p>
    <w:p w:rsidR="00815B50" w:rsidRPr="00995636" w:rsidRDefault="00815B50" w:rsidP="00815B50">
      <w:pPr>
        <w:tabs>
          <w:tab w:val="left" w:pos="54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дивовижну людину.</w:t>
      </w:r>
    </w:p>
    <w:p w:rsidR="00815B50" w:rsidRPr="00995636" w:rsidRDefault="00815B50" w:rsidP="00815B50">
      <w:pPr>
        <w:numPr>
          <w:ilvl w:val="0"/>
          <w:numId w:val="9"/>
        </w:numPr>
        <w:tabs>
          <w:tab w:val="left" w:pos="41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Кінорежисер не любив, як:</w:t>
      </w:r>
    </w:p>
    <w:p w:rsidR="00815B50" w:rsidRPr="00995636" w:rsidRDefault="00815B50" w:rsidP="00815B50">
      <w:pPr>
        <w:tabs>
          <w:tab w:val="left" w:pos="5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йому робили зауваження щодо зйомок;</w:t>
      </w:r>
    </w:p>
    <w:p w:rsidR="00815B50" w:rsidRPr="00995636" w:rsidRDefault="00815B50" w:rsidP="00815B50">
      <w:pPr>
        <w:pStyle w:val="90"/>
        <w:shd w:val="clear" w:color="auto" w:fill="auto"/>
        <w:tabs>
          <w:tab w:val="left" w:pos="55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б)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на вулиці люди дивляться під час зйомок кінофільму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;</w:t>
      </w:r>
    </w:p>
    <w:p w:rsidR="00815B50" w:rsidRPr="00995636" w:rsidRDefault="00815B50" w:rsidP="00815B50">
      <w:pPr>
        <w:tabs>
          <w:tab w:val="left" w:pos="5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його примушують швидко виконувати замовлення.</w:t>
      </w:r>
    </w:p>
    <w:p w:rsidR="00815B50" w:rsidRPr="00995636" w:rsidRDefault="00815B50" w:rsidP="00815B50">
      <w:pPr>
        <w:numPr>
          <w:ilvl w:val="0"/>
          <w:numId w:val="9"/>
        </w:numPr>
        <w:tabs>
          <w:tab w:val="left" w:pos="40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Женя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вважав, що на знімальному майданчику головним є: а) режисер; б)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оператор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директор картини.</w:t>
      </w:r>
    </w:p>
    <w:p w:rsidR="00815B50" w:rsidRPr="00995636" w:rsidRDefault="00815B50" w:rsidP="00815B50">
      <w:pPr>
        <w:numPr>
          <w:ilvl w:val="0"/>
          <w:numId w:val="9"/>
        </w:numPr>
        <w:tabs>
          <w:tab w:val="left" w:pos="41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lastRenderedPageBreak/>
        <w:t xml:space="preserve">Перше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знайомство Жені і Альтова відбулося: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коли хлопець заважав знімати кіно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б) у кінопалаці; в) біля входу до школи.</w:t>
      </w:r>
    </w:p>
    <w:p w:rsidR="00815B50" w:rsidRPr="00995636" w:rsidRDefault="00815B50" w:rsidP="00815B50">
      <w:pPr>
        <w:numPr>
          <w:ilvl w:val="0"/>
          <w:numId w:val="9"/>
        </w:numPr>
        <w:tabs>
          <w:tab w:val="left" w:pos="40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кінозйомках не брав участі:</w:t>
      </w:r>
    </w:p>
    <w:p w:rsidR="00815B50" w:rsidRPr="00995636" w:rsidRDefault="00815B50" w:rsidP="00815B50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а) дідусь із газетою; б)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заклопотаний чоловік у жовтих черевиках; 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в) школяр.</w:t>
      </w:r>
    </w:p>
    <w:p w:rsidR="00815B50" w:rsidRPr="00995636" w:rsidRDefault="00815B50" w:rsidP="00815B50">
      <w:pPr>
        <w:numPr>
          <w:ilvl w:val="0"/>
          <w:numId w:val="9"/>
        </w:numPr>
        <w:tabs>
          <w:tab w:val="left" w:pos="39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Якої пори року відбуваються події?</w:t>
      </w:r>
    </w:p>
    <w:p w:rsidR="00815B50" w:rsidRPr="00995636" w:rsidRDefault="00815B50" w:rsidP="00815B50">
      <w:pPr>
        <w:tabs>
          <w:tab w:val="left" w:pos="54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Ранньою весною;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влітку; в) взимку.</w:t>
      </w:r>
    </w:p>
    <w:p w:rsidR="00815B50" w:rsidRPr="00995636" w:rsidRDefault="00815B50" w:rsidP="00815B50">
      <w:pPr>
        <w:numPr>
          <w:ilvl w:val="0"/>
          <w:numId w:val="9"/>
        </w:numPr>
        <w:tabs>
          <w:tab w:val="left" w:pos="39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Яке бажання виникло у Жені, коли він їхав в автобусі Альтова?</w:t>
      </w:r>
    </w:p>
    <w:p w:rsidR="00815B50" w:rsidRPr="00995636" w:rsidRDefault="00815B50" w:rsidP="00815B50">
      <w:pPr>
        <w:tabs>
          <w:tab w:val="left" w:pos="517"/>
          <w:tab w:val="left" w:pos="5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Зніматися у кіно;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стати зіркою кіноестради;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 навчитися вправно водити машину.</w:t>
      </w:r>
    </w:p>
    <w:p w:rsidR="00815B50" w:rsidRPr="00995636" w:rsidRDefault="00815B50" w:rsidP="00815B50">
      <w:pPr>
        <w:numPr>
          <w:ilvl w:val="0"/>
          <w:numId w:val="9"/>
        </w:numPr>
        <w:tabs>
          <w:tab w:val="left" w:pos="28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Власну успішність у школі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Женя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пояснив Альтову наступним чином: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«Маю п’ятірки»;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«Я дуже старанний учень»;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 «Мені так набридло вчитися».</w:t>
      </w:r>
    </w:p>
    <w:p w:rsidR="00815B50" w:rsidRPr="00995636" w:rsidRDefault="00815B50" w:rsidP="00815B50">
      <w:pPr>
        <w:numPr>
          <w:ilvl w:val="0"/>
          <w:numId w:val="9"/>
        </w:numPr>
        <w:tabs>
          <w:tab w:val="left" w:pos="28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Новий фільм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Альтов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збирався знімати:</w:t>
      </w:r>
    </w:p>
    <w:p w:rsidR="00815B50" w:rsidRPr="00995636" w:rsidRDefault="00815B50" w:rsidP="00815B50">
      <w:pPr>
        <w:tabs>
          <w:tab w:val="left" w:pos="48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на узбережжі стрімкої річки;</w:t>
      </w:r>
    </w:p>
    <w:p w:rsidR="00815B50" w:rsidRPr="00995636" w:rsidRDefault="00815B50" w:rsidP="00815B50">
      <w:pPr>
        <w:pStyle w:val="9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б)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біля незавершених жовтих будинків;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 в) біля воріт старого заводу.</w:t>
      </w:r>
    </w:p>
    <w:p w:rsidR="00815B50" w:rsidRPr="00995636" w:rsidRDefault="00815B50" w:rsidP="00815B50">
      <w:pPr>
        <w:numPr>
          <w:ilvl w:val="0"/>
          <w:numId w:val="9"/>
        </w:numPr>
        <w:tabs>
          <w:tab w:val="left" w:pos="27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Женя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чомусь вирішив, що фільм «Олень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Август»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буде зніматися про: а) події війни; б) полювання на браконьєрів;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піратів.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Примітка.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За кожну правильну відповідь встановлюється 1 бал.</w:t>
      </w:r>
    </w:p>
    <w:p w:rsidR="00815B50" w:rsidRPr="00995636" w:rsidRDefault="00815B50" w:rsidP="00815B50">
      <w:pPr>
        <w:keepNext/>
        <w:keepLines/>
        <w:numPr>
          <w:ilvl w:val="0"/>
          <w:numId w:val="8"/>
        </w:numPr>
        <w:tabs>
          <w:tab w:val="left" w:pos="471"/>
        </w:tabs>
        <w:spacing w:before="120"/>
        <w:ind w:firstLine="102"/>
        <w:outlineLvl w:val="4"/>
        <w:rPr>
          <w:rFonts w:asciiTheme="majorHAnsi" w:hAnsiTheme="majorHAnsi"/>
        </w:rPr>
      </w:pPr>
      <w:bookmarkStart w:id="8" w:name="bookmark233"/>
      <w:r w:rsidRPr="00995636">
        <w:rPr>
          <w:rStyle w:val="5"/>
          <w:rFonts w:asciiTheme="majorHAnsi" w:eastAsia="Courier New" w:hAnsiTheme="majorHAnsi"/>
        </w:rPr>
        <w:t xml:space="preserve">Робота на картках </w:t>
      </w:r>
      <w:r w:rsidRPr="00995636">
        <w:rPr>
          <w:rStyle w:val="59pt"/>
          <w:rFonts w:asciiTheme="majorHAnsi" w:eastAsia="Courier New" w:hAnsiTheme="majorHAnsi"/>
        </w:rPr>
        <w:t>Картка № 1</w:t>
      </w:r>
      <w:bookmarkEnd w:id="8"/>
    </w:p>
    <w:p w:rsidR="00815B50" w:rsidRPr="00995636" w:rsidRDefault="00815B50" w:rsidP="00815B50">
      <w:pPr>
        <w:numPr>
          <w:ilvl w:val="0"/>
          <w:numId w:val="10"/>
        </w:numPr>
        <w:tabs>
          <w:tab w:val="left" w:pos="4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Прослідкуйте і висловіть власну точку зору, яким все-таки школярем був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Женя.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Особисті міркування обґрунтуйте, посилаючись на текст твору.</w:t>
      </w:r>
    </w:p>
    <w:p w:rsidR="00815B50" w:rsidRPr="00995636" w:rsidRDefault="00815B50" w:rsidP="00815B50">
      <w:pPr>
        <w:numPr>
          <w:ilvl w:val="0"/>
          <w:numId w:val="10"/>
        </w:numPr>
        <w:tabs>
          <w:tab w:val="left" w:pos="47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Дайте оцінку поведінці Альтова. Як саме автор ставиться до цього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героя?</w:t>
      </w:r>
    </w:p>
    <w:p w:rsidR="00815B50" w:rsidRPr="00995636" w:rsidRDefault="00815B50" w:rsidP="00815B50">
      <w:pPr>
        <w:numPr>
          <w:ilvl w:val="0"/>
          <w:numId w:val="10"/>
        </w:numPr>
        <w:tabs>
          <w:tab w:val="left" w:pos="47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Ім’я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Август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мав:</w:t>
      </w:r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піратський ватажок;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хлопчик — син шукача;</w:t>
      </w:r>
    </w:p>
    <w:p w:rsidR="00815B50" w:rsidRPr="00995636" w:rsidRDefault="00815B50" w:rsidP="00815B50">
      <w:pPr>
        <w:tabs>
          <w:tab w:val="left" w:pos="495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Олень, що мешкав у тайзі.</w:t>
      </w:r>
    </w:p>
    <w:p w:rsidR="00815B50" w:rsidRPr="00995636" w:rsidRDefault="00815B50" w:rsidP="00815B50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2</w:t>
      </w:r>
    </w:p>
    <w:p w:rsidR="00815B50" w:rsidRPr="00995636" w:rsidRDefault="00815B50" w:rsidP="00815B50">
      <w:pPr>
        <w:numPr>
          <w:ilvl w:val="0"/>
          <w:numId w:val="11"/>
        </w:numPr>
        <w:tabs>
          <w:tab w:val="left" w:pos="47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Прокоментуйте слова Альтова, які стосувалися Жені: «...йому ще не раз доведеться розчаруватись».</w:t>
      </w:r>
    </w:p>
    <w:p w:rsidR="00815B50" w:rsidRPr="00995636" w:rsidRDefault="00815B50" w:rsidP="00815B50">
      <w:pPr>
        <w:numPr>
          <w:ilvl w:val="0"/>
          <w:numId w:val="11"/>
        </w:numPr>
        <w:tabs>
          <w:tab w:val="left" w:pos="49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Пофантазуйте, чи здійсниться мрія Жені, чи стане він відомим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акто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ром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чи кінорежисером? Особисті думки вмотивуйте.</w:t>
      </w:r>
    </w:p>
    <w:p w:rsidR="00815B50" w:rsidRPr="00995636" w:rsidRDefault="00815B50" w:rsidP="00815B50">
      <w:pPr>
        <w:numPr>
          <w:ilvl w:val="0"/>
          <w:numId w:val="11"/>
        </w:numPr>
        <w:tabs>
          <w:tab w:val="left" w:pos="47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Через що Альтов вирішив відмовити хлопцю зніматися у фільмі? а) він погано навчався у школі; б) був малий за віком.</w:t>
      </w:r>
    </w:p>
    <w:p w:rsidR="00815B50" w:rsidRPr="00995636" w:rsidRDefault="00815B50" w:rsidP="00815B50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в)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не виявив у ньому акторського таланту;</w:t>
      </w:r>
    </w:p>
    <w:p w:rsidR="00815B50" w:rsidRPr="00995636" w:rsidRDefault="00815B50" w:rsidP="00815B50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3</w:t>
      </w:r>
    </w:p>
    <w:p w:rsidR="00815B50" w:rsidRPr="00995636" w:rsidRDefault="00815B50" w:rsidP="00815B50">
      <w:pPr>
        <w:numPr>
          <w:ilvl w:val="0"/>
          <w:numId w:val="12"/>
        </w:numPr>
        <w:tabs>
          <w:tab w:val="left" w:pos="47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 чим, на ваш погляд, пов’язано те, що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Альтов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зацікавив хлопця май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бутніми зйомками і в той же час відмовив йому, посилаючись на від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сутність таланту?</w:t>
      </w:r>
    </w:p>
    <w:p w:rsidR="00815B50" w:rsidRPr="00995636" w:rsidRDefault="00815B50" w:rsidP="00815B50">
      <w:pPr>
        <w:numPr>
          <w:ilvl w:val="0"/>
          <w:numId w:val="12"/>
        </w:numPr>
        <w:tabs>
          <w:tab w:val="left" w:pos="49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Вмотивуйте, через що Альтов вважав Женю фантазером. Власні мір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кування обґрунтуйте.</w:t>
      </w:r>
    </w:p>
    <w:p w:rsidR="00815B50" w:rsidRPr="00995636" w:rsidRDefault="00815B50" w:rsidP="00815B50">
      <w:pPr>
        <w:numPr>
          <w:ilvl w:val="0"/>
          <w:numId w:val="12"/>
        </w:numPr>
        <w:tabs>
          <w:tab w:val="left" w:pos="47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Альтов, дивлячись на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Женю,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дійшов висновку, що діти таки:</w:t>
      </w:r>
    </w:p>
    <w:p w:rsidR="00815B50" w:rsidRPr="00995636" w:rsidRDefault="00815B50" w:rsidP="00815B50">
      <w:pPr>
        <w:tabs>
          <w:tab w:val="left" w:pos="48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мають більше таланту, ніж дорослі;</w:t>
      </w:r>
    </w:p>
    <w:p w:rsidR="00815B50" w:rsidRPr="00995636" w:rsidRDefault="00815B50" w:rsidP="00815B50">
      <w:pPr>
        <w:pStyle w:val="9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б)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фантазери, бо вміють бачити те, чого немає;</w:t>
      </w:r>
    </w:p>
    <w:p w:rsidR="00815B50" w:rsidRPr="00995636" w:rsidRDefault="00815B50" w:rsidP="00815B50">
      <w:pPr>
        <w:tabs>
          <w:tab w:val="left" w:pos="49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не завжди реально оцінюють власні можливості.</w:t>
      </w:r>
    </w:p>
    <w:p w:rsidR="00815B50" w:rsidRPr="00995636" w:rsidRDefault="00815B50" w:rsidP="00815B50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4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9" w:name="bookmark234"/>
      <w:r w:rsidRPr="00995636">
        <w:rPr>
          <w:rStyle w:val="3FranklinGothicDemi10pt"/>
          <w:rFonts w:asciiTheme="majorHAnsi" w:hAnsiTheme="majorHAnsi"/>
          <w:sz w:val="24"/>
          <w:szCs w:val="24"/>
        </w:rPr>
        <w:lastRenderedPageBreak/>
        <w:t>Підсумок урок</w:t>
      </w:r>
      <w:bookmarkEnd w:id="9"/>
    </w:p>
    <w:p w:rsidR="00815B50" w:rsidRPr="00995636" w:rsidRDefault="00815B50" w:rsidP="00815B50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03"/>
        </w:tabs>
        <w:spacing w:after="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bookmarkStart w:id="10" w:name="bookmark235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10"/>
    </w:p>
    <w:p w:rsidR="00815B50" w:rsidRPr="00995636" w:rsidRDefault="00815B50" w:rsidP="00815B50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75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1" w:name="bookmark236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11"/>
    </w:p>
    <w:p w:rsidR="00815B50" w:rsidRPr="00995636" w:rsidRDefault="00815B50" w:rsidP="00815B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Прочитати поезії І. Жиленко, підготувати малюнки до цих поезій.</w:t>
      </w:r>
    </w:p>
    <w:p w:rsidR="00890375" w:rsidRDefault="00890375">
      <w:bookmarkStart w:id="12" w:name="_GoBack"/>
      <w:bookmarkEnd w:id="12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0338A"/>
    <w:multiLevelType w:val="multilevel"/>
    <w:tmpl w:val="CBCCD0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7F496C"/>
    <w:multiLevelType w:val="multilevel"/>
    <w:tmpl w:val="F8A221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1C5388"/>
    <w:multiLevelType w:val="multilevel"/>
    <w:tmpl w:val="A4F84B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3E5ECD"/>
    <w:multiLevelType w:val="multilevel"/>
    <w:tmpl w:val="309402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5445BA"/>
    <w:multiLevelType w:val="multilevel"/>
    <w:tmpl w:val="51E65396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E83B5B"/>
    <w:multiLevelType w:val="multilevel"/>
    <w:tmpl w:val="A84C14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C95033"/>
    <w:multiLevelType w:val="multilevel"/>
    <w:tmpl w:val="E5906B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F55C1D"/>
    <w:multiLevelType w:val="multilevel"/>
    <w:tmpl w:val="28A0F35E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9D04E8F"/>
    <w:multiLevelType w:val="multilevel"/>
    <w:tmpl w:val="2B0CC0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557786A"/>
    <w:multiLevelType w:val="multilevel"/>
    <w:tmpl w:val="ABC2CC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7880D22"/>
    <w:multiLevelType w:val="multilevel"/>
    <w:tmpl w:val="29AC29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58F3D6E"/>
    <w:multiLevelType w:val="multilevel"/>
    <w:tmpl w:val="CB4CDC4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7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10"/>
  </w:num>
  <w:num w:numId="8">
    <w:abstractNumId w:val="6"/>
  </w:num>
  <w:num w:numId="9">
    <w:abstractNumId w:val="3"/>
  </w:num>
  <w:num w:numId="10">
    <w:abstractNumId w:val="8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B50"/>
    <w:rsid w:val="00815B50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CCD52-B067-4D6E-93FA-C2AC60273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15B5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815B50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15B5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815B50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15B50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815B50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3FranklinGothicDemi10pt">
    <w:name w:val="Заголовок №3 + Franklin Gothic Demi;10 pt;Не полужирный"/>
    <w:basedOn w:val="3"/>
    <w:rsid w:val="00815B50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815B5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1">
    <w:name w:val="Основной текст (9) + Не курсив"/>
    <w:basedOn w:val="9"/>
    <w:rsid w:val="00815B5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815B5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"/>
    <w:basedOn w:val="a0"/>
    <w:rsid w:val="00815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">
    <w:name w:val="Заголовок №5"/>
    <w:basedOn w:val="a0"/>
    <w:rsid w:val="00815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9pt">
    <w:name w:val="Основной текст (12) + 9 pt;Курсив"/>
    <w:basedOn w:val="a0"/>
    <w:rsid w:val="00815B5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7105pt">
    <w:name w:val="Основной текст (7) + 10;5 pt"/>
    <w:basedOn w:val="7"/>
    <w:rsid w:val="00815B5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a0"/>
    <w:rsid w:val="00815B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59pt">
    <w:name w:val="Заголовок №5 + 9 pt;Полужирный;Курсив"/>
    <w:basedOn w:val="a0"/>
    <w:rsid w:val="00815B5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120">
    <w:name w:val="Основной текст (12) + Малые прописные"/>
    <w:basedOn w:val="a0"/>
    <w:rsid w:val="00815B50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40">
    <w:name w:val="Основной текст (4)"/>
    <w:basedOn w:val="a"/>
    <w:link w:val="4"/>
    <w:rsid w:val="00815B50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815B50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815B50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80">
    <w:name w:val="Основной текст (8)"/>
    <w:basedOn w:val="a"/>
    <w:link w:val="8"/>
    <w:rsid w:val="00815B50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815B50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9519</Words>
  <Characters>5427</Characters>
  <Application>Microsoft Office Word</Application>
  <DocSecurity>0</DocSecurity>
  <Lines>45</Lines>
  <Paragraphs>29</Paragraphs>
  <ScaleCrop>false</ScaleCrop>
  <Company/>
  <LinksUpToDate>false</LinksUpToDate>
  <CharactersWithSpaces>14917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2024-02-21T10:01:00Z</dcterms:created>
  <dcterms:modified xsi:type="dcterms:W3CDTF">2024-02-21T10:01:00Z</dcterms:modified>
</cp:coreProperties>
</file>